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B2F9D">
        <w:rPr>
          <w:rFonts w:ascii="NeoSansPro-Regular" w:hAnsi="NeoSansPro-Regular" w:cs="NeoSansPro-Regular"/>
          <w:color w:val="404040"/>
          <w:sz w:val="20"/>
          <w:szCs w:val="20"/>
        </w:rPr>
        <w:t>Arely Mendoza Acho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B2F9D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</w:p>
    <w:p w:rsidR="00AB5916" w:rsidRDefault="00D651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7768818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31B8B">
        <w:rPr>
          <w:rFonts w:ascii="NeoSansPro-Regular" w:hAnsi="NeoSansPro-Regular" w:cs="NeoSansPro-Regular"/>
          <w:color w:val="404040"/>
          <w:sz w:val="20"/>
          <w:szCs w:val="20"/>
        </w:rPr>
        <w:t>274-74-3-29-50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31B8B">
        <w:rPr>
          <w:rFonts w:ascii="NeoSansPro-Regular" w:hAnsi="NeoSansPro-Regular" w:cs="NeoSansPro-Regular"/>
          <w:color w:val="404040"/>
          <w:sz w:val="20"/>
          <w:szCs w:val="20"/>
        </w:rPr>
        <w:t>sag04_88@hotmail.com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26393" w:rsidRPr="00626393" w:rsidRDefault="0040052E" w:rsidP="006263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1994-2000</w:t>
      </w:r>
    </w:p>
    <w:p w:rsidR="00626393" w:rsidRDefault="0040052E" w:rsidP="006263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Primaria </w:t>
      </w:r>
      <w:r w:rsidRPr="0040052E">
        <w:rPr>
          <w:rFonts w:ascii="NeoSansPro-Bold" w:hAnsi="NeoSansPro-Bold" w:cs="NeoSansPro-Bold"/>
          <w:bCs/>
          <w:color w:val="404040"/>
          <w:sz w:val="20"/>
          <w:szCs w:val="20"/>
        </w:rPr>
        <w:t>Juana B De Carvajal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40052E" w:rsidRPr="00626393" w:rsidRDefault="0040052E" w:rsidP="006263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26393" w:rsidRPr="00626393" w:rsidRDefault="00626393" w:rsidP="006263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2639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2000-2003 </w:t>
      </w:r>
    </w:p>
    <w:p w:rsidR="00626393" w:rsidRPr="0040052E" w:rsidRDefault="0040052E" w:rsidP="006263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40052E">
        <w:rPr>
          <w:rFonts w:ascii="NeoSansPro-Bold" w:hAnsi="NeoSansPro-Bold" w:cs="NeoSansPro-Bold"/>
          <w:bCs/>
          <w:color w:val="404040"/>
          <w:sz w:val="20"/>
          <w:szCs w:val="20"/>
        </w:rPr>
        <w:t>Secundaria.-Erasmo Castellanos Quinto.</w:t>
      </w:r>
    </w:p>
    <w:p w:rsidR="0040052E" w:rsidRPr="00626393" w:rsidRDefault="0040052E" w:rsidP="006263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26393" w:rsidRPr="00626393" w:rsidRDefault="00626393" w:rsidP="006263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2639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2003-2006 </w:t>
      </w:r>
    </w:p>
    <w:p w:rsidR="00626393" w:rsidRPr="0040052E" w:rsidRDefault="0040052E" w:rsidP="006263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40052E">
        <w:rPr>
          <w:rFonts w:ascii="NeoSansPro-Bold" w:hAnsi="NeoSansPro-Bold" w:cs="NeoSansPro-Bold"/>
          <w:bCs/>
          <w:color w:val="404040"/>
          <w:sz w:val="20"/>
          <w:szCs w:val="20"/>
        </w:rPr>
        <w:t>Preparatoria.- Erasmo Castellanos Quinto.</w:t>
      </w:r>
    </w:p>
    <w:p w:rsidR="0040052E" w:rsidRDefault="004005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C1A7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Default="001C1A7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de Estudios Superiores Tlacotalpan.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005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40052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Servicio Social en la Delegación de la Agencia Veracruzana de Investigaciones de la Ciudad de Cosamaloapan, Ver.</w:t>
      </w:r>
    </w:p>
    <w:p w:rsidR="00AB5916" w:rsidRDefault="004005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2015</w:t>
      </w:r>
    </w:p>
    <w:p w:rsidR="00AB5916" w:rsidRDefault="0040052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Abogada Litigante en la Ciudad de San Andrés Tuxtla, </w:t>
      </w:r>
      <w:r w:rsidR="00194ED2">
        <w:rPr>
          <w:rFonts w:ascii="NeoSansPro-Regular" w:hAnsi="NeoSansPro-Regular" w:cs="NeoSansPro-Regular"/>
          <w:color w:val="404040"/>
          <w:sz w:val="20"/>
          <w:szCs w:val="20"/>
        </w:rPr>
        <w:t>Ver.</w:t>
      </w:r>
    </w:p>
    <w:p w:rsidR="00AB5916" w:rsidRDefault="004005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40052E" w:rsidRPr="00194ED2" w:rsidRDefault="004005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94ED2">
        <w:rPr>
          <w:rFonts w:ascii="NeoSansPro-Bold" w:hAnsi="NeoSansPro-Bold" w:cs="NeoSansPro-Bold"/>
          <w:bCs/>
          <w:color w:val="404040"/>
          <w:sz w:val="20"/>
          <w:szCs w:val="20"/>
        </w:rPr>
        <w:t>Meritoria en la Unidad Integral de</w:t>
      </w:r>
      <w:r w:rsidR="00194ED2" w:rsidRPr="00194E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Procuraciónde Justicia</w:t>
      </w:r>
      <w:r w:rsidRPr="00194E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</w:t>
      </w:r>
      <w:r w:rsidR="00194ED2" w:rsidRPr="00194ED2">
        <w:rPr>
          <w:rFonts w:ascii="NeoSansPro-Bold" w:hAnsi="NeoSansPro-Bold" w:cs="NeoSansPro-Bold"/>
          <w:bCs/>
          <w:color w:val="404040"/>
          <w:sz w:val="20"/>
          <w:szCs w:val="20"/>
        </w:rPr>
        <w:t>XIX Distrito Judicial.</w:t>
      </w:r>
    </w:p>
    <w:p w:rsidR="00194ED2" w:rsidRDefault="00194ED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fecha.</w:t>
      </w:r>
    </w:p>
    <w:p w:rsidR="00194ED2" w:rsidRPr="0040052E" w:rsidRDefault="00C01FE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01FEA">
        <w:rPr>
          <w:rFonts w:ascii="NeoSansPro-Bold" w:hAnsi="NeoSansPro-Bold" w:cs="NeoSansPro-Bold"/>
          <w:bCs/>
          <w:color w:val="404040"/>
          <w:sz w:val="20"/>
          <w:szCs w:val="20"/>
        </w:rPr>
        <w:t>Fiscal en la Unidad Integral de Procuración de Justicia del XVIII Distrito Judicial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176C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176C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9C" w:rsidRDefault="006A479C" w:rsidP="00AB5916">
      <w:pPr>
        <w:spacing w:after="0" w:line="240" w:lineRule="auto"/>
      </w:pPr>
      <w:r>
        <w:separator/>
      </w:r>
    </w:p>
  </w:endnote>
  <w:endnote w:type="continuationSeparator" w:id="1">
    <w:p w:rsidR="006A479C" w:rsidRDefault="006A479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9C" w:rsidRDefault="006A479C" w:rsidP="00AB5916">
      <w:pPr>
        <w:spacing w:after="0" w:line="240" w:lineRule="auto"/>
      </w:pPr>
      <w:r>
        <w:separator/>
      </w:r>
    </w:p>
  </w:footnote>
  <w:footnote w:type="continuationSeparator" w:id="1">
    <w:p w:rsidR="006A479C" w:rsidRDefault="006A479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D8F"/>
    <w:rsid w:val="0005169D"/>
    <w:rsid w:val="00076A27"/>
    <w:rsid w:val="000D5363"/>
    <w:rsid w:val="000E2580"/>
    <w:rsid w:val="00194ED2"/>
    <w:rsid w:val="00196774"/>
    <w:rsid w:val="001C1A72"/>
    <w:rsid w:val="00231B8B"/>
    <w:rsid w:val="00304E91"/>
    <w:rsid w:val="0040052E"/>
    <w:rsid w:val="00462C41"/>
    <w:rsid w:val="004A1170"/>
    <w:rsid w:val="004B2D6E"/>
    <w:rsid w:val="004E4FFA"/>
    <w:rsid w:val="005502F5"/>
    <w:rsid w:val="005A32B3"/>
    <w:rsid w:val="00600D12"/>
    <w:rsid w:val="00626393"/>
    <w:rsid w:val="006A479C"/>
    <w:rsid w:val="006B643A"/>
    <w:rsid w:val="00726727"/>
    <w:rsid w:val="00A66637"/>
    <w:rsid w:val="00A67B15"/>
    <w:rsid w:val="00AB5916"/>
    <w:rsid w:val="00C01FEA"/>
    <w:rsid w:val="00CB2F9D"/>
    <w:rsid w:val="00CE7F12"/>
    <w:rsid w:val="00D03386"/>
    <w:rsid w:val="00D651E7"/>
    <w:rsid w:val="00DB2FA1"/>
    <w:rsid w:val="00DE2E01"/>
    <w:rsid w:val="00E71AD8"/>
    <w:rsid w:val="00F176C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2017-05-17T13:16:00Z</dcterms:created>
  <dcterms:modified xsi:type="dcterms:W3CDTF">2017-06-20T23:37:00Z</dcterms:modified>
</cp:coreProperties>
</file>